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附件: </w:t>
      </w:r>
    </w:p>
    <w:p>
      <w:pPr>
        <w:spacing w:line="500" w:lineRule="exact"/>
        <w:ind w:firstLine="1602" w:firstLineChars="500"/>
        <w:rPr>
          <w:rFonts w:hint="eastAsia" w:ascii="华文中宋" w:hAnsi="华文中宋" w:eastAsia="华文中宋"/>
          <w:b/>
          <w:sz w:val="32"/>
          <w:szCs w:val="32"/>
        </w:rPr>
      </w:pPr>
      <w:bookmarkStart w:id="0" w:name="_GoBack"/>
      <w:r>
        <w:rPr>
          <w:rFonts w:hint="eastAsia" w:ascii="华文中宋" w:hAnsi="华文中宋" w:eastAsia="华文中宋"/>
          <w:b/>
          <w:sz w:val="32"/>
          <w:szCs w:val="32"/>
        </w:rPr>
        <w:t>河北师范大学201</w:t>
      </w:r>
      <w:r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  <w:t>6</w:t>
      </w:r>
      <w:r>
        <w:rPr>
          <w:rFonts w:hint="eastAsia" w:ascii="华文中宋" w:hAnsi="华文中宋" w:eastAsia="华文中宋"/>
          <w:b/>
          <w:sz w:val="32"/>
          <w:szCs w:val="32"/>
        </w:rPr>
        <w:t>年</w:t>
      </w:r>
      <w:r>
        <w:rPr>
          <w:rFonts w:hint="eastAsia"/>
          <w:b/>
          <w:sz w:val="28"/>
          <w:szCs w:val="28"/>
        </w:rPr>
        <w:t>暑</w:t>
      </w:r>
      <w:r>
        <w:rPr>
          <w:rFonts w:hint="eastAsia" w:ascii="华文中宋" w:hAnsi="华文中宋" w:eastAsia="华文中宋"/>
          <w:b/>
          <w:sz w:val="32"/>
          <w:szCs w:val="32"/>
        </w:rPr>
        <w:t>假公共教室使用</w:t>
      </w:r>
    </w:p>
    <w:p>
      <w:pPr>
        <w:spacing w:line="500" w:lineRule="exact"/>
        <w:jc w:val="center"/>
        <w:rPr>
          <w:rFonts w:hint="eastAsia"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安全责任书</w:t>
      </w:r>
    </w:p>
    <w:bookmarkEnd w:id="0"/>
    <w:p>
      <w:pPr>
        <w:ind w:firstLine="480" w:firstLineChars="200"/>
        <w:rPr>
          <w:rFonts w:hint="eastAsia"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</w:t>
      </w:r>
      <w:r>
        <w:rPr>
          <w:rFonts w:hint="eastAsia" w:ascii="宋体" w:hAnsi="宋体"/>
          <w:sz w:val="24"/>
          <w:u w:val="single"/>
        </w:rPr>
        <w:t xml:space="preserve">                                       </w:t>
      </w:r>
      <w:r>
        <w:rPr>
          <w:rFonts w:hint="eastAsia" w:ascii="宋体" w:hAnsi="宋体"/>
          <w:sz w:val="24"/>
        </w:rPr>
        <w:t>之用，我单位申请使用公共教室。使用时间为</w:t>
      </w:r>
      <w:r>
        <w:rPr>
          <w:rFonts w:hint="eastAsia" w:ascii="宋体" w:hAnsi="宋体"/>
          <w:sz w:val="24"/>
          <w:u w:val="single"/>
        </w:rPr>
        <w:t xml:space="preserve">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日至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日 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为进一步落实</w:t>
      </w:r>
      <w:r>
        <w:rPr>
          <w:rFonts w:hint="eastAsia"/>
          <w:sz w:val="28"/>
          <w:szCs w:val="28"/>
        </w:rPr>
        <w:t>暑</w:t>
      </w:r>
      <w:r>
        <w:rPr>
          <w:rFonts w:hint="eastAsia" w:ascii="宋体" w:hAnsi="宋体"/>
          <w:sz w:val="24"/>
        </w:rPr>
        <w:t>假期间学校各项安全要求，我们将采取切实有效管理措施保证公共教室（教学楼）内的正常秩序和安全，并郑重做以下安全保证。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一、严格执行我校各项规章制度，遵守《河北师范大学公共教室（教学楼）管理规定》(校教字[2013]12号文件)的各项要求。监督学生、学员爱护公共教室（教学楼）内的一切教学设备、设施。保持安静的学习环境，共同维护良好的学习秩序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二、我单位派专人负责学员在公共教室（教学楼）内的行为的教育和管理，防止出现人身、财产损害或可能出现的其它影响学校安全工作的各类风险。不将教室挪作它用。</w:t>
      </w:r>
    </w:p>
    <w:p>
      <w:pPr>
        <w:spacing w:line="40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三、对参与活动的学生、学员在以下方面做好监督和管理，防止安全事故发生。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1、提高安全防范意识，切实关注公共教室（教学楼）安全，防触电、防火灾、防偷盗、防拥挤踩塌。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（1）保证用电安全。不在</w:t>
      </w:r>
      <w:r>
        <w:rPr>
          <w:rFonts w:hint="eastAsia" w:ascii="宋体" w:hAnsi="宋体"/>
          <w:sz w:val="24"/>
        </w:rPr>
        <w:t>公共教室（教学楼）</w:t>
      </w:r>
      <w:r>
        <w:rPr>
          <w:rFonts w:hint="eastAsia" w:ascii="宋体" w:hAnsi="宋体" w:cs="宋体"/>
          <w:kern w:val="0"/>
          <w:sz w:val="24"/>
        </w:rPr>
        <w:t>内使用违章电器；爱惜使用电源插座，防止漏电伤人；不让笔记本电脑电源线影响通行；不在室内私拉电线、私接插座、为手机充电；不损毁用电设施，开关空调、电扇、电灯时谨慎小心、防止漏电。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（2）提醒学员注意人身及财产安全。不在</w:t>
      </w:r>
      <w:r>
        <w:rPr>
          <w:rFonts w:hint="eastAsia" w:ascii="宋体" w:hAnsi="宋体"/>
          <w:sz w:val="24"/>
        </w:rPr>
        <w:t>公共教室（教学楼）</w:t>
      </w:r>
      <w:r>
        <w:rPr>
          <w:rFonts w:hint="eastAsia" w:ascii="宋体" w:hAnsi="宋体" w:cs="宋体"/>
          <w:kern w:val="0"/>
          <w:sz w:val="24"/>
        </w:rPr>
        <w:t>内嬉戏打闹、吸烟；不携带暖瓶及加热器进入教室；管理好个人财物，贵重物品要随身携带。</w:t>
      </w:r>
    </w:p>
    <w:p>
      <w:pPr>
        <w:widowControl/>
        <w:spacing w:line="400" w:lineRule="exact"/>
        <w:ind w:firstLine="480" w:firstLineChars="200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（3）严防拥挤踩踏事故发生。进出</w:t>
      </w:r>
      <w:r>
        <w:rPr>
          <w:rFonts w:hint="eastAsia" w:ascii="宋体" w:hAnsi="宋体"/>
          <w:sz w:val="24"/>
        </w:rPr>
        <w:t>公共教室（教学楼）</w:t>
      </w:r>
      <w:r>
        <w:rPr>
          <w:rFonts w:hint="eastAsia" w:ascii="宋体" w:hAnsi="宋体" w:cs="宋体"/>
          <w:kern w:val="0"/>
          <w:sz w:val="24"/>
        </w:rPr>
        <w:t>要文明礼让、遵序慢行，遇事要保持冷静，撤离要安全有序。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（4）及时向教室管理中心反馈各类安全隐患。</w:t>
      </w:r>
    </w:p>
    <w:p>
      <w:pPr>
        <w:widowControl/>
        <w:spacing w:line="400" w:lineRule="exact"/>
        <w:ind w:firstLine="480" w:firstLineChars="200"/>
        <w:jc w:val="left"/>
        <w:rPr>
          <w:rFonts w:hint="eastAsia" w:ascii="宋体" w:hAnsi="宋体" w:cs="Arial"/>
          <w:sz w:val="24"/>
        </w:rPr>
      </w:pPr>
      <w:r>
        <w:rPr>
          <w:rFonts w:hint="eastAsia" w:ascii="宋体" w:hAnsi="宋体" w:cs="宋体"/>
          <w:kern w:val="0"/>
          <w:sz w:val="24"/>
        </w:rPr>
        <w:t>2、爱护消防设施。</w:t>
      </w:r>
      <w:r>
        <w:rPr>
          <w:rFonts w:hint="eastAsia" w:ascii="宋体" w:hAnsi="宋体" w:cs="Arial"/>
          <w:sz w:val="24"/>
        </w:rPr>
        <w:t>不坐踏、移动公共教学楼内消防设施、设备；不撕毁、污损楼内安全疏散标识。</w:t>
      </w:r>
    </w:p>
    <w:p>
      <w:pPr>
        <w:spacing w:line="40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/>
          <w:sz w:val="24"/>
        </w:rPr>
        <w:t>3、未经学校批准，</w:t>
      </w:r>
      <w:r>
        <w:rPr>
          <w:rFonts w:hint="eastAsia" w:ascii="宋体" w:hAnsi="宋体" w:cs="宋体"/>
          <w:color w:val="000000"/>
          <w:kern w:val="0"/>
          <w:sz w:val="24"/>
        </w:rPr>
        <w:t>不在</w:t>
      </w:r>
      <w:r>
        <w:rPr>
          <w:rFonts w:hint="eastAsia" w:ascii="宋体" w:hAnsi="宋体"/>
          <w:sz w:val="24"/>
        </w:rPr>
        <w:t>公共教室（教学楼）</w:t>
      </w:r>
      <w:r>
        <w:rPr>
          <w:rFonts w:hint="eastAsia" w:ascii="宋体" w:hAnsi="宋体" w:cs="宋体"/>
          <w:color w:val="000000"/>
          <w:kern w:val="0"/>
          <w:sz w:val="24"/>
        </w:rPr>
        <w:t>内外悬挂、张贴、发布各类条幅、招贴画、广告等，不做任何商业性宣传。</w:t>
      </w:r>
    </w:p>
    <w:p>
      <w:pPr>
        <w:spacing w:line="440" w:lineRule="exact"/>
        <w:ind w:firstLine="497" w:firstLineChars="207"/>
        <w:rPr>
          <w:rFonts w:hint="eastAsia" w:ascii="宋体" w:hAnsi="宋体"/>
          <w:sz w:val="24"/>
        </w:rPr>
      </w:pPr>
    </w:p>
    <w:p>
      <w:pPr>
        <w:spacing w:line="440" w:lineRule="exact"/>
        <w:ind w:firstLine="497" w:firstLineChars="20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负责人签字：                   借用单位：                （盖章）</w:t>
      </w:r>
    </w:p>
    <w:p>
      <w:pPr>
        <w:spacing w:line="440" w:lineRule="exact"/>
        <w:ind w:left="600"/>
        <w:rPr>
          <w:rFonts w:hint="eastAsia" w:ascii="宋体" w:hAnsi="宋体"/>
          <w:sz w:val="24"/>
        </w:rPr>
      </w:pPr>
    </w:p>
    <w:p>
      <w:pPr>
        <w:spacing w:line="440" w:lineRule="exact"/>
        <w:ind w:left="6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年     月    日</w:t>
      </w:r>
    </w:p>
    <w:p>
      <w:pPr>
        <w:spacing w:line="440" w:lineRule="exact"/>
        <w:ind w:left="600"/>
        <w:rPr>
          <w:rFonts w:hint="eastAsia" w:ascii="宋体" w:hAnsi="宋体"/>
          <w:sz w:val="24"/>
        </w:rPr>
      </w:pPr>
    </w:p>
    <w:p>
      <w:pPr/>
      <w:r>
        <w:rPr>
          <w:rFonts w:hint="eastAsia" w:ascii="宋体" w:hAnsi="宋体"/>
          <w:sz w:val="24"/>
        </w:rPr>
        <w:t>（本责任书一式三份，分别由教务处、保卫处、各学院各存一份）</w:t>
      </w:r>
    </w:p>
    <w:p>
      <w:pPr/>
    </w:p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59691D"/>
    <w:rsid w:val="1B5969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2016-06-21T06:35:00Z</dcterms:created>
  <dc:creator>Administrator</dc:creator>
  <cp:lastModifiedBy>Administrator</cp:lastModifiedBy>
  <dcterms:modified xsi:type="dcterms:W3CDTF">2016-06-21T06:38:33Z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